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5C1CE" w14:textId="0E7D82A5" w:rsidR="00887290" w:rsidRDefault="00887290" w:rsidP="00EE4641">
      <w:pPr>
        <w:pStyle w:val="Tekstpodstawowy"/>
        <w:spacing w:after="0" w:line="240" w:lineRule="auto"/>
        <w:ind w:left="4254" w:hanging="28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Załącznik nr 8</w:t>
      </w:r>
      <w:r>
        <w:rPr>
          <w:rStyle w:val="Odwoanieprzypisudolnego"/>
          <w:rFonts w:asciiTheme="minorHAnsi" w:hAnsiTheme="minorHAnsi" w:cstheme="minorHAnsi"/>
          <w:sz w:val="20"/>
        </w:rPr>
        <w:footnoteReference w:id="1"/>
      </w:r>
    </w:p>
    <w:p w14:paraId="56C879F1" w14:textId="1DD78C13" w:rsidR="00EE4641" w:rsidRPr="00C87B6C" w:rsidRDefault="00887290" w:rsidP="00EE4641">
      <w:pPr>
        <w:pStyle w:val="Tekstpodstawowy"/>
        <w:spacing w:after="0" w:line="240" w:lineRule="auto"/>
        <w:ind w:left="4254" w:hanging="28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 zarządzenia nr 29/XV R/2020</w:t>
      </w:r>
      <w:r w:rsidR="00EE4641" w:rsidRPr="00C87B6C">
        <w:rPr>
          <w:rFonts w:asciiTheme="minorHAnsi" w:hAnsiTheme="minorHAnsi" w:cstheme="minorHAnsi"/>
          <w:sz w:val="20"/>
        </w:rPr>
        <w:t xml:space="preserve"> </w:t>
      </w:r>
    </w:p>
    <w:p w14:paraId="63FB08DC" w14:textId="77777777" w:rsidR="00EE4641" w:rsidRPr="00C87B6C" w:rsidRDefault="00EE4641" w:rsidP="00EE4641">
      <w:pPr>
        <w:pStyle w:val="Tekstpodstawowy"/>
        <w:spacing w:after="0" w:line="240" w:lineRule="auto"/>
        <w:ind w:left="4963" w:hanging="994"/>
        <w:rPr>
          <w:rFonts w:asciiTheme="minorHAnsi" w:hAnsiTheme="minorHAnsi" w:cstheme="minorHAnsi"/>
          <w:sz w:val="20"/>
        </w:rPr>
      </w:pPr>
      <w:r w:rsidRPr="00C87B6C">
        <w:rPr>
          <w:rFonts w:asciiTheme="minorHAnsi" w:hAnsiTheme="minorHAnsi" w:cstheme="minorHAnsi"/>
          <w:sz w:val="20"/>
        </w:rPr>
        <w:t>Rektora Uniwersytetu Medycznego we Wrocławiu</w:t>
      </w:r>
    </w:p>
    <w:p w14:paraId="308FD8DB" w14:textId="47E95F58" w:rsidR="00EE4641" w:rsidRPr="00C87B6C" w:rsidRDefault="00EE4641" w:rsidP="00EE4641">
      <w:pPr>
        <w:pStyle w:val="Tekstpodstawowy"/>
        <w:spacing w:after="0" w:line="240" w:lineRule="auto"/>
        <w:ind w:left="4254" w:hanging="285"/>
        <w:rPr>
          <w:rFonts w:asciiTheme="minorHAnsi" w:hAnsiTheme="minorHAnsi" w:cstheme="minorHAnsi"/>
          <w:sz w:val="20"/>
        </w:rPr>
      </w:pPr>
      <w:r w:rsidRPr="00C87B6C">
        <w:rPr>
          <w:rFonts w:asciiTheme="minorHAnsi" w:hAnsiTheme="minorHAnsi" w:cstheme="minorHAnsi"/>
          <w:sz w:val="20"/>
        </w:rPr>
        <w:t xml:space="preserve">z dnia </w:t>
      </w:r>
      <w:r w:rsidR="00152E26">
        <w:rPr>
          <w:rFonts w:asciiTheme="minorHAnsi" w:hAnsiTheme="minorHAnsi" w:cstheme="minorHAnsi"/>
          <w:sz w:val="20"/>
        </w:rPr>
        <w:t>2</w:t>
      </w:r>
      <w:r w:rsidR="00887290">
        <w:rPr>
          <w:rFonts w:asciiTheme="minorHAnsi" w:hAnsiTheme="minorHAnsi" w:cstheme="minorHAnsi"/>
          <w:sz w:val="20"/>
        </w:rPr>
        <w:t>9 stycznia</w:t>
      </w:r>
      <w:r w:rsidR="00152E26">
        <w:rPr>
          <w:rFonts w:asciiTheme="minorHAnsi" w:hAnsiTheme="minorHAnsi" w:cstheme="minorHAnsi"/>
          <w:sz w:val="20"/>
        </w:rPr>
        <w:t xml:space="preserve"> </w:t>
      </w:r>
      <w:r w:rsidR="00887290">
        <w:rPr>
          <w:rFonts w:asciiTheme="minorHAnsi" w:hAnsiTheme="minorHAnsi" w:cstheme="minorHAnsi"/>
          <w:sz w:val="20"/>
        </w:rPr>
        <w:t>2020</w:t>
      </w:r>
      <w:r w:rsidRPr="00C87B6C">
        <w:rPr>
          <w:rFonts w:asciiTheme="minorHAnsi" w:hAnsiTheme="minorHAnsi" w:cstheme="minorHAnsi"/>
          <w:sz w:val="20"/>
        </w:rPr>
        <w:t xml:space="preserve"> r. </w:t>
      </w:r>
    </w:p>
    <w:p w14:paraId="197F29D8" w14:textId="77777777" w:rsidR="00EE4641" w:rsidRDefault="00EE4641" w:rsidP="00EE4641">
      <w:pPr>
        <w:spacing w:after="16" w:line="259" w:lineRule="auto"/>
        <w:ind w:left="0" w:firstLine="0"/>
        <w:rPr>
          <w:b/>
          <w:szCs w:val="24"/>
        </w:rPr>
      </w:pPr>
    </w:p>
    <w:p w14:paraId="3E75069B" w14:textId="77777777" w:rsidR="00FE3B10" w:rsidRPr="00C87B6C" w:rsidRDefault="00FE3B10" w:rsidP="00FE3B10">
      <w:pPr>
        <w:spacing w:after="16" w:line="259" w:lineRule="auto"/>
        <w:ind w:left="115" w:firstLine="0"/>
        <w:jc w:val="center"/>
        <w:rPr>
          <w:rFonts w:ascii="Calibri" w:hAnsi="Calibri" w:cs="Calibri"/>
          <w:b/>
          <w:szCs w:val="24"/>
        </w:rPr>
      </w:pPr>
      <w:r w:rsidRPr="00C87B6C">
        <w:rPr>
          <w:rFonts w:ascii="Calibri" w:hAnsi="Calibri" w:cs="Calibri"/>
          <w:b/>
          <w:szCs w:val="24"/>
        </w:rPr>
        <w:t>UMOWA O DZIEŁO</w:t>
      </w:r>
    </w:p>
    <w:p w14:paraId="2A8B388F" w14:textId="77777777" w:rsidR="00FE3B10" w:rsidRPr="00C87B6C" w:rsidRDefault="00FE3B10" w:rsidP="00FE3B10">
      <w:pPr>
        <w:spacing w:after="16" w:line="259" w:lineRule="auto"/>
        <w:ind w:left="115" w:firstLine="0"/>
        <w:jc w:val="center"/>
        <w:rPr>
          <w:rFonts w:ascii="Calibri" w:hAnsi="Calibri" w:cs="Calibri"/>
          <w:b/>
          <w:szCs w:val="24"/>
        </w:rPr>
      </w:pPr>
      <w:r w:rsidRPr="00C87B6C">
        <w:rPr>
          <w:rFonts w:ascii="Calibri" w:hAnsi="Calibri" w:cs="Calibri"/>
          <w:b/>
          <w:szCs w:val="24"/>
        </w:rPr>
        <w:t>NA WYKONANIE RECENZJI W POSTEPOWANIU W SPRAWIE NADANIA STOPNIA DOKTORA</w:t>
      </w:r>
    </w:p>
    <w:p w14:paraId="3A058E08" w14:textId="77777777" w:rsidR="00FE3B10" w:rsidRPr="00C87B6C" w:rsidRDefault="00FE3B10" w:rsidP="00FE3B10">
      <w:pPr>
        <w:spacing w:after="16" w:line="259" w:lineRule="auto"/>
        <w:ind w:left="115" w:firstLine="0"/>
        <w:jc w:val="center"/>
        <w:rPr>
          <w:rFonts w:ascii="Calibri" w:hAnsi="Calibri" w:cs="Calibri"/>
          <w:b/>
          <w:szCs w:val="24"/>
        </w:rPr>
      </w:pPr>
      <w:r w:rsidRPr="00C87B6C">
        <w:rPr>
          <w:rFonts w:ascii="Calibri" w:hAnsi="Calibri" w:cs="Calibri"/>
          <w:b/>
          <w:szCs w:val="24"/>
        </w:rPr>
        <w:t>NR ………. ….... Z DNIA ………………..</w:t>
      </w:r>
    </w:p>
    <w:p w14:paraId="022698B5" w14:textId="77777777" w:rsidR="00A10A6C" w:rsidRPr="00C87B6C" w:rsidRDefault="00FE3B10">
      <w:pPr>
        <w:spacing w:after="16" w:line="259" w:lineRule="auto"/>
        <w:ind w:left="115" w:firstLine="0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b/>
          <w:szCs w:val="24"/>
        </w:rPr>
        <w:t xml:space="preserve"> </w:t>
      </w:r>
    </w:p>
    <w:p w14:paraId="1DBD1C64" w14:textId="77777777" w:rsidR="00A10A6C" w:rsidRPr="00C87B6C" w:rsidRDefault="004026F1" w:rsidP="00EE4641">
      <w:pPr>
        <w:spacing w:after="0" w:line="276" w:lineRule="auto"/>
        <w:ind w:left="115" w:firstLine="0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b/>
          <w:szCs w:val="24"/>
        </w:rPr>
        <w:t xml:space="preserve"> </w:t>
      </w:r>
    </w:p>
    <w:p w14:paraId="7AF6EA7D" w14:textId="77777777" w:rsidR="00C33E7A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Zawarta w dniu ……...  pomiędzy:</w:t>
      </w:r>
      <w:r w:rsidR="00C33E7A" w:rsidRPr="00C87B6C">
        <w:rPr>
          <w:rFonts w:ascii="Calibri" w:hAnsi="Calibri" w:cs="Calibri"/>
          <w:szCs w:val="24"/>
        </w:rPr>
        <w:t xml:space="preserve">                                                                                                                          </w:t>
      </w:r>
    </w:p>
    <w:p w14:paraId="6D8EBD29" w14:textId="77777777" w:rsidR="00224D20" w:rsidRPr="00C87B6C" w:rsidRDefault="00224D20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Uniwersytetem Medycznym im. Piastów Śląskich we  Wrocławiu reprezentowanym z upoważnienia Rektora przez Przewodniczącego Rady Dyscypliny ………………....………..</w:t>
      </w:r>
    </w:p>
    <w:p w14:paraId="17FBC290" w14:textId="77777777" w:rsidR="00C33E7A" w:rsidRPr="00C87B6C" w:rsidRDefault="004026F1" w:rsidP="00EE4641">
      <w:pPr>
        <w:spacing w:after="0" w:line="276" w:lineRule="auto"/>
        <w:ind w:right="4262"/>
        <w:rPr>
          <w:rFonts w:ascii="Calibri" w:hAnsi="Calibri" w:cs="Calibri"/>
          <w:i/>
          <w:szCs w:val="24"/>
        </w:rPr>
      </w:pPr>
      <w:r w:rsidRPr="00C87B6C">
        <w:rPr>
          <w:rFonts w:ascii="Calibri" w:hAnsi="Calibri" w:cs="Calibri"/>
          <w:szCs w:val="24"/>
        </w:rPr>
        <w:t>zwanego w treści umowy „</w:t>
      </w:r>
      <w:r w:rsidRPr="00C87B6C">
        <w:rPr>
          <w:rFonts w:ascii="Calibri" w:hAnsi="Calibri" w:cs="Calibri"/>
          <w:b/>
          <w:szCs w:val="24"/>
        </w:rPr>
        <w:t>Zamawiającym</w:t>
      </w:r>
      <w:r w:rsidRPr="00C87B6C">
        <w:rPr>
          <w:rFonts w:ascii="Calibri" w:hAnsi="Calibri" w:cs="Calibri"/>
          <w:szCs w:val="24"/>
        </w:rPr>
        <w:t>”</w:t>
      </w:r>
      <w:r w:rsidRPr="00C87B6C">
        <w:rPr>
          <w:rFonts w:ascii="Calibri" w:hAnsi="Calibri" w:cs="Calibri"/>
          <w:i/>
          <w:szCs w:val="24"/>
        </w:rPr>
        <w:t>,</w:t>
      </w:r>
    </w:p>
    <w:p w14:paraId="3063BABF" w14:textId="77777777" w:rsidR="00A10A6C" w:rsidRPr="00C87B6C" w:rsidRDefault="004026F1" w:rsidP="00EE4641">
      <w:pPr>
        <w:spacing w:after="0" w:line="276" w:lineRule="auto"/>
        <w:ind w:right="4262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i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a  </w:t>
      </w:r>
    </w:p>
    <w:p w14:paraId="7D000035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Panią/Panem (podać stopień lub tytuł oraz imię i nazwisko) ……………………………….. Adres zamieszkania: </w:t>
      </w:r>
    </w:p>
    <w:p w14:paraId="0414F4C2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…..…………………………………………………………………………………………… </w:t>
      </w:r>
    </w:p>
    <w:p w14:paraId="32FE6190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63F195CC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PESEL: |__|_|__|__|__|__|__|__|__|__|__|   </w:t>
      </w:r>
      <w:r w:rsidR="00530455" w:rsidRPr="00C87B6C">
        <w:rPr>
          <w:rFonts w:ascii="Calibri" w:hAnsi="Calibri" w:cs="Calibri"/>
          <w:szCs w:val="24"/>
        </w:rPr>
        <w:t>lub numer paszportu ………………………….</w:t>
      </w:r>
    </w:p>
    <w:p w14:paraId="460C8DB3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Zatrudnionym ……………………………………………………………………………….. zwanym dalej „</w:t>
      </w:r>
      <w:r w:rsidRPr="00C87B6C">
        <w:rPr>
          <w:rFonts w:ascii="Calibri" w:hAnsi="Calibri" w:cs="Calibri"/>
          <w:b/>
          <w:szCs w:val="24"/>
        </w:rPr>
        <w:t>Recenzentem</w:t>
      </w:r>
      <w:r w:rsidRPr="00C87B6C">
        <w:rPr>
          <w:rFonts w:ascii="Calibri" w:hAnsi="Calibri" w:cs="Calibri"/>
          <w:szCs w:val="24"/>
        </w:rPr>
        <w:t xml:space="preserve">”. </w:t>
      </w:r>
    </w:p>
    <w:p w14:paraId="6AA4D6A7" w14:textId="77777777" w:rsidR="00A10A6C" w:rsidRPr="00C87B6C" w:rsidRDefault="004026F1" w:rsidP="00EE4641">
      <w:pPr>
        <w:spacing w:after="0" w:line="276" w:lineRule="auto"/>
        <w:ind w:left="65" w:right="2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§ 1 </w:t>
      </w:r>
    </w:p>
    <w:p w14:paraId="50CBC193" w14:textId="77777777" w:rsidR="00D9581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Zamawiający  powierza  wykonanie  recenzji dotyczącej spełnienia przez rozprawę doktorską mgr. …………………….. (podać imię i nazwisko) pt. ……………………….. (podać tytuł rozprawy doktorskiej) wymagań określonych w art. 187 ustawy z dnia 20 lipca 2018 r. Prawo   o sz</w:t>
      </w:r>
      <w:r w:rsidR="00D9581C" w:rsidRPr="00C87B6C">
        <w:rPr>
          <w:rFonts w:ascii="Calibri" w:hAnsi="Calibri" w:cs="Calibri"/>
          <w:szCs w:val="24"/>
        </w:rPr>
        <w:t xml:space="preserve">kolnictwie wyższym i nauce </w:t>
      </w:r>
    </w:p>
    <w:p w14:paraId="33CDF660" w14:textId="77777777" w:rsidR="00D9581C" w:rsidRPr="00C87B6C" w:rsidRDefault="00D9581C" w:rsidP="00EE4641">
      <w:pPr>
        <w:spacing w:after="0" w:line="276" w:lineRule="auto"/>
        <w:rPr>
          <w:rFonts w:ascii="Calibri" w:hAnsi="Calibri" w:cs="Calibri"/>
          <w:szCs w:val="24"/>
        </w:rPr>
      </w:pPr>
    </w:p>
    <w:p w14:paraId="7F718FC5" w14:textId="77777777" w:rsidR="00A10A6C" w:rsidRPr="00C87B6C" w:rsidRDefault="004026F1" w:rsidP="00EE4641">
      <w:pPr>
        <w:spacing w:after="0" w:line="276" w:lineRule="auto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§ 2</w:t>
      </w:r>
    </w:p>
    <w:p w14:paraId="42A58309" w14:textId="77777777" w:rsidR="00FB0C7D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Recenzent zobowiązuje się osobiście, bez powierzenia innej osobie, wykonać przedmiot umowy i dostarczyć w formie papierowej wraz z jej kopią zapisaną na informatycznym</w:t>
      </w:r>
      <w:r w:rsidR="00F86A8F" w:rsidRPr="00C87B6C">
        <w:rPr>
          <w:rFonts w:ascii="Calibri" w:hAnsi="Calibri" w:cs="Calibri"/>
          <w:szCs w:val="24"/>
        </w:rPr>
        <w:t xml:space="preserve"> nośniku danych lub w wersji elektronicznej</w:t>
      </w:r>
      <w:r w:rsidR="00E27358" w:rsidRPr="00C87B6C">
        <w:rPr>
          <w:rFonts w:ascii="Calibri" w:hAnsi="Calibri" w:cs="Calibri"/>
          <w:szCs w:val="24"/>
        </w:rPr>
        <w:t>,</w:t>
      </w:r>
      <w:r w:rsidR="00F86A8F" w:rsidRPr="00C87B6C">
        <w:rPr>
          <w:rFonts w:ascii="Calibri" w:hAnsi="Calibri" w:cs="Calibri"/>
          <w:szCs w:val="24"/>
        </w:rPr>
        <w:t xml:space="preserve"> podpisanej kwalifikowanym podpisem elektronicznym</w:t>
      </w:r>
      <w:r w:rsidR="00E27358" w:rsidRPr="00C87B6C">
        <w:rPr>
          <w:rFonts w:ascii="Calibri" w:hAnsi="Calibri" w:cs="Calibri"/>
          <w:szCs w:val="24"/>
        </w:rPr>
        <w:t>,</w:t>
      </w:r>
      <w:r w:rsidRPr="00C87B6C">
        <w:rPr>
          <w:rFonts w:ascii="Calibri" w:hAnsi="Calibri" w:cs="Calibri"/>
          <w:szCs w:val="24"/>
        </w:rPr>
        <w:t xml:space="preserve"> </w:t>
      </w:r>
      <w:r w:rsidR="00FB0C7D" w:rsidRPr="00C87B6C">
        <w:rPr>
          <w:rFonts w:ascii="Calibri" w:hAnsi="Calibri" w:cs="Calibri"/>
          <w:szCs w:val="24"/>
        </w:rPr>
        <w:t xml:space="preserve">w terminie 2 miesięcy od dnia otrzymania rozprawy doktorskiej. </w:t>
      </w:r>
    </w:p>
    <w:p w14:paraId="62A0BD85" w14:textId="77777777" w:rsidR="00FB0C7D" w:rsidRPr="00C87B6C" w:rsidRDefault="00FB0C7D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Za zakończenie wykonania dzieła rozumie się dostarczenie przez </w:t>
      </w:r>
      <w:r w:rsidR="000254B1" w:rsidRPr="00C87B6C">
        <w:rPr>
          <w:rFonts w:ascii="Calibri" w:hAnsi="Calibri" w:cs="Calibri"/>
          <w:szCs w:val="24"/>
        </w:rPr>
        <w:t>Recenzenta</w:t>
      </w:r>
      <w:r w:rsidRPr="00C87B6C">
        <w:rPr>
          <w:rFonts w:ascii="Calibri" w:hAnsi="Calibri" w:cs="Calibri"/>
          <w:szCs w:val="24"/>
        </w:rPr>
        <w:t xml:space="preserve"> recenzji</w:t>
      </w:r>
      <w:r w:rsidR="00EC7723" w:rsidRPr="00C87B6C">
        <w:rPr>
          <w:rFonts w:ascii="Calibri" w:hAnsi="Calibri" w:cs="Calibri"/>
          <w:szCs w:val="24"/>
        </w:rPr>
        <w:t xml:space="preserve">     </w:t>
      </w:r>
      <w:r w:rsidRPr="00C87B6C">
        <w:rPr>
          <w:rFonts w:ascii="Calibri" w:hAnsi="Calibri" w:cs="Calibri"/>
          <w:szCs w:val="24"/>
        </w:rPr>
        <w:t xml:space="preserve"> i jej odbiór przez Zamawiającego, potwierdzony protokołem zdawczo-odbiorczym.</w:t>
      </w:r>
    </w:p>
    <w:p w14:paraId="4B937B92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oświadcza, że wykonanie przedmiotu umowy leży w granicach jego możliwości i nie istnieją żadne przeszkody natury technicznej i prawnej uniemożliwiające w całości lub części wykonanie przedmiotu umowy. Recenzent </w:t>
      </w:r>
      <w:r w:rsidRPr="00C87B6C">
        <w:rPr>
          <w:rFonts w:ascii="Calibri" w:hAnsi="Calibri" w:cs="Calibri"/>
          <w:szCs w:val="24"/>
        </w:rPr>
        <w:lastRenderedPageBreak/>
        <w:t>oświadcza, że nie istnieją jakiekolwiek okoliczności mogące wywołać wątpliwości co do jego bezstronności,</w:t>
      </w:r>
      <w:r w:rsidRPr="00C87B6C">
        <w:rPr>
          <w:rFonts w:ascii="Calibri" w:hAnsi="Calibri" w:cs="Calibri"/>
          <w:i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w szczególności: </w:t>
      </w:r>
    </w:p>
    <w:p w14:paraId="73F86B39" w14:textId="77777777" w:rsidR="00E27358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Recenzent nie jest współautorem prac naukowych kandydata do stopnia doktora;</w:t>
      </w:r>
    </w:p>
    <w:p w14:paraId="1C366C16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nie uczestniczył, ani nie uczestniczy wspólnie z kandydatem w zespołach badawczych realizujących projekty finansowane w drodze konkursów krajowych lub zagranicznych; </w:t>
      </w:r>
    </w:p>
    <w:p w14:paraId="6EDD3D90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nie prowadził wspólnie z kandydatem prac naukowych w instytucjach naukowych; </w:t>
      </w:r>
    </w:p>
    <w:p w14:paraId="388FB8A5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nie sporządzał recenzji w innych postępowaniach o awans naukowy kandydata oraz nie pełnił w nich funkcji promotora albo promotora pomocniczego; - nie zachodzą inne okoliczności określone w art. 24 ustawy z dnia 14 czerwca 1960 r. Kodeks </w:t>
      </w:r>
      <w:r w:rsidR="00F86A8F" w:rsidRPr="00C87B6C">
        <w:rPr>
          <w:rFonts w:ascii="Calibri" w:hAnsi="Calibri" w:cs="Calibri"/>
          <w:szCs w:val="24"/>
        </w:rPr>
        <w:t xml:space="preserve">postępowania administracyjnego, </w:t>
      </w:r>
      <w:r w:rsidRPr="00C87B6C">
        <w:rPr>
          <w:rFonts w:ascii="Calibri" w:hAnsi="Calibri" w:cs="Calibri"/>
          <w:szCs w:val="24"/>
        </w:rPr>
        <w:t xml:space="preserve">które skutkowałyby niemożnością wykonania przedmiotu umowy.  </w:t>
      </w:r>
    </w:p>
    <w:p w14:paraId="7CAB6B2D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zobowiązuje się do wykonania przedmiotu umowy w sposób rzetelny                    i wyczerpujący.  </w:t>
      </w:r>
    </w:p>
    <w:p w14:paraId="573BAA5D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Recenzja powinna kończyć się jasno wyrażoną, jednoznaczną konkluzją (pozytywną albo negatywną). Konkluzja recenzji winna znajdować jednoznaczne uzasadnienie wyrażone  w treści recenzji.  </w:t>
      </w:r>
    </w:p>
    <w:p w14:paraId="270385EE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Recenzja pracy powinna być dokonana według poniższych zasad:</w:t>
      </w:r>
      <w:r w:rsidRPr="00C87B6C">
        <w:rPr>
          <w:rFonts w:ascii="Calibri" w:hAnsi="Calibri" w:cs="Calibri"/>
          <w:i/>
          <w:szCs w:val="24"/>
        </w:rPr>
        <w:t xml:space="preserve"> </w:t>
      </w:r>
    </w:p>
    <w:p w14:paraId="4D35D4A0" w14:textId="77777777" w:rsidR="00A10A6C" w:rsidRPr="00C87B6C" w:rsidRDefault="004026F1" w:rsidP="00EE4641">
      <w:pPr>
        <w:spacing w:after="0" w:line="276" w:lineRule="auto"/>
        <w:ind w:left="415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1</w:t>
      </w:r>
      <w:r w:rsidR="00F4745A" w:rsidRPr="00C87B6C">
        <w:rPr>
          <w:rFonts w:ascii="Calibri" w:hAnsi="Calibri" w:cs="Calibri"/>
          <w:szCs w:val="24"/>
        </w:rPr>
        <w:t>)</w:t>
      </w:r>
      <w:r w:rsidRPr="00C87B6C">
        <w:rPr>
          <w:rFonts w:ascii="Calibri" w:hAnsi="Calibri" w:cs="Calibri"/>
          <w:szCs w:val="24"/>
        </w:rPr>
        <w:t xml:space="preserve"> Przedstawienie podstawowych danych o kandydacie, w tym: </w:t>
      </w:r>
    </w:p>
    <w:p w14:paraId="252ADDCF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data uzyskania tytułu magistra oraz nazwa jednostki organizacyjnej, w której tytuł ten był nadany;  </w:t>
      </w:r>
    </w:p>
    <w:p w14:paraId="788C2650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informacja, czy kandydat ubiegał się uprzednio o nadanie stopnia doktora,  w tym – o ile wynika to z dokumentacji sprawy – informacja o przebiegu i zakończeniu wcześniejszego postępowania; </w:t>
      </w:r>
    </w:p>
    <w:p w14:paraId="33A6BC48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przebieg pracy naukowo-zawodowej (miejsce pracy, zajmowane stanowiska); 5. 2. Przedstawienie informacji o ocenianej rozprawie doktorskiej, w tym: </w:t>
      </w:r>
    </w:p>
    <w:p w14:paraId="1E91DB51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tytułu rozprawy doktorskiej stanowiącej podstawę ubiegania się w aktualnym postępowaniu o nadanie stopnia doktora; </w:t>
      </w:r>
    </w:p>
    <w:p w14:paraId="5C977F00" w14:textId="77777777" w:rsidR="00C25232" w:rsidRPr="00C87B6C" w:rsidRDefault="00C25232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trafność podjętej problematy</w:t>
      </w:r>
      <w:r w:rsidR="000B3E53" w:rsidRPr="00C87B6C">
        <w:rPr>
          <w:rFonts w:ascii="Calibri" w:hAnsi="Calibri" w:cs="Calibri"/>
          <w:szCs w:val="24"/>
        </w:rPr>
        <w:t>ki badawczej i jej oryginalność;</w:t>
      </w:r>
    </w:p>
    <w:p w14:paraId="3AF01544" w14:textId="77777777" w:rsidR="00007C4B" w:rsidRPr="00C87B6C" w:rsidRDefault="00007C4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ocenę uzyskanych rezultatów i ich znaczenie dla nauki i praktyki;</w:t>
      </w:r>
    </w:p>
    <w:p w14:paraId="276CAB9E" w14:textId="77777777" w:rsidR="00007C4B" w:rsidRPr="00C87B6C" w:rsidRDefault="00007C4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poprawność formalno–językową, stylistyczną i interpunkcyjną</w:t>
      </w:r>
      <w:r w:rsidR="00E27358" w:rsidRPr="00C87B6C">
        <w:rPr>
          <w:rFonts w:ascii="Calibri" w:hAnsi="Calibri" w:cs="Calibri"/>
          <w:szCs w:val="24"/>
        </w:rPr>
        <w:t>;</w:t>
      </w:r>
    </w:p>
    <w:p w14:paraId="0F00A50B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ocena układu rozprawy doktorskiej, w tym informacje o jej poszczególnych częściach składowych; </w:t>
      </w:r>
    </w:p>
    <w:p w14:paraId="26C845E7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ocena zastosowanego piśmiennictwa w ramach rozprawy doktorskiej; </w:t>
      </w:r>
    </w:p>
    <w:p w14:paraId="6C2E7D84" w14:textId="77777777" w:rsidR="00961EF4" w:rsidRPr="00C87B6C" w:rsidRDefault="00961EF4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dobór i wykorzystanie wykorzystania źródeł;</w:t>
      </w:r>
    </w:p>
    <w:p w14:paraId="4E921F8C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wskazanie oraz ocena celu pracy kandydata; </w:t>
      </w:r>
    </w:p>
    <w:p w14:paraId="56D11B98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wskazanie oraz ocena zastosowanych metod badawczych; </w:t>
      </w:r>
    </w:p>
    <w:p w14:paraId="2F1C78FA" w14:textId="77777777" w:rsidR="00C64F2B" w:rsidRPr="00C87B6C" w:rsidRDefault="00C64F2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poprawność formułowania problemów i hipotez (założenia badawcze);</w:t>
      </w:r>
    </w:p>
    <w:p w14:paraId="7259D1BB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ocena części rozprawy doktorskiej dotyczącej omówienia wyników badań; </w:t>
      </w:r>
    </w:p>
    <w:p w14:paraId="7ACFD4A3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informacje dotyczące praktycznego zastosowania uzyskanych wyników badań; </w:t>
      </w:r>
    </w:p>
    <w:p w14:paraId="121D6C07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lastRenderedPageBreak/>
        <w:t xml:space="preserve">informacja o ewentualnych nieprawidłowościach, które pojawiły się w ocenianej       rozprawie doktorskiej; </w:t>
      </w:r>
    </w:p>
    <w:p w14:paraId="0DC5F0EF" w14:textId="77777777" w:rsidR="00C64F2B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ocena, czy rozprawa doktorska stanowi oryginalne r</w:t>
      </w:r>
      <w:r w:rsidR="00C64F2B" w:rsidRPr="00C87B6C">
        <w:rPr>
          <w:rFonts w:ascii="Calibri" w:hAnsi="Calibri" w:cs="Calibri"/>
          <w:szCs w:val="24"/>
        </w:rPr>
        <w:t>ozwiązanie problemu naukowego;</w:t>
      </w:r>
    </w:p>
    <w:p w14:paraId="7DB8B0A0" w14:textId="77777777" w:rsidR="00A10A6C" w:rsidRPr="00C87B6C" w:rsidRDefault="00C64F2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o</w:t>
      </w:r>
      <w:r w:rsidR="004026F1" w:rsidRPr="00C87B6C">
        <w:rPr>
          <w:rFonts w:ascii="Calibri" w:hAnsi="Calibri" w:cs="Calibri"/>
          <w:szCs w:val="24"/>
        </w:rPr>
        <w:t xml:space="preserve">cena, czy rozprawa doktorska prezentuje ogólną wiedzę teoretyczną kandydata                      w dyscyplinie albo dyscyplinach oraz umiejętność samodzielnego prowadzenia </w:t>
      </w:r>
      <w:r w:rsidRPr="00C87B6C">
        <w:rPr>
          <w:rFonts w:ascii="Calibri" w:hAnsi="Calibri" w:cs="Calibri"/>
          <w:szCs w:val="24"/>
        </w:rPr>
        <w:t>pracy naukowej.</w:t>
      </w:r>
    </w:p>
    <w:p w14:paraId="315CE5FC" w14:textId="77777777" w:rsidR="00A10A6C" w:rsidRPr="00C87B6C" w:rsidRDefault="00E86D83" w:rsidP="00EE4641">
      <w:pPr>
        <w:spacing w:after="0" w:line="276" w:lineRule="auto"/>
        <w:ind w:left="415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2</w:t>
      </w:r>
      <w:r w:rsidR="00F4745A" w:rsidRPr="00C87B6C">
        <w:rPr>
          <w:rFonts w:ascii="Calibri" w:hAnsi="Calibri" w:cs="Calibri"/>
          <w:szCs w:val="24"/>
        </w:rPr>
        <w:t>)</w:t>
      </w:r>
      <w:r w:rsidR="004026F1" w:rsidRPr="00C87B6C">
        <w:rPr>
          <w:rFonts w:ascii="Calibri" w:hAnsi="Calibri" w:cs="Calibri"/>
          <w:szCs w:val="24"/>
        </w:rPr>
        <w:t xml:space="preserve"> W przypadku, gdy rozprawę doktorską stanowi samodzielna i wyodrębniona część pracy zbiorowej, recenzja powinna zawierać ocenę indywidualnego wkładu kandydata w powstanie tej pracy. </w:t>
      </w:r>
    </w:p>
    <w:p w14:paraId="53EFB1C3" w14:textId="77777777" w:rsidR="00A10A6C" w:rsidRPr="00C87B6C" w:rsidRDefault="00F4745A" w:rsidP="00EE4641">
      <w:pPr>
        <w:spacing w:after="0" w:line="276" w:lineRule="auto"/>
        <w:ind w:left="415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6)</w:t>
      </w:r>
      <w:r w:rsidR="004026F1" w:rsidRPr="00C87B6C">
        <w:rPr>
          <w:rFonts w:ascii="Calibri" w:hAnsi="Calibri" w:cs="Calibri"/>
          <w:szCs w:val="24"/>
        </w:rPr>
        <w:t xml:space="preserve"> W przypadku, gdy autor recenzji stwierdzi, że rozprawa doktora zasługuje                        na wyróżnienie należy wskazać uzasadnienie postawionego wniosku.  </w:t>
      </w:r>
    </w:p>
    <w:p w14:paraId="2D836F0A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Oprócz przedstawionych we wcześniejszych punktach zagadnień, których omówienia …………………………… (nazwa podmiotu doktoryzującego) oczekuje w pierwszej kolejności, autor recenzji może, według własnego uznania, przedstawić inne informacje lub uwagi istotne dla wyrażonego stanowiska zawartego w recenzji. </w:t>
      </w:r>
    </w:p>
    <w:p w14:paraId="2647AD5F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 recenzji powinny być szczegółowo wymienione wszystkie zauważone przez  recenzenta błędy oraz niesłuszne lub niedokładne sformułowania. </w:t>
      </w:r>
    </w:p>
    <w:p w14:paraId="26D2EE14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W sytuacji złożenia recenzji wykonanej w sposób nieprawidłowy lub niepełny Zamawiający może wskazać zastrzeżenia</w:t>
      </w:r>
      <w:r w:rsidR="006F615B"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zażądać od Recenzenta poprawienia lub uzupełnienia recenzji oraz wyznaczyć termin na ich dokonanie, wstrzymując przy tym wypłatę wynagrodzenia do czasu poprawienia lub uzupełnienia recenzji, pod rygorem – w przypadku  ich niewykonania – uznania  umowy za niewykonaną. Podstawą uznania umowy za niewykonaną może być także rażące naruszenie terminu wykonania niniejszej umowy. </w:t>
      </w:r>
    </w:p>
    <w:p w14:paraId="05044392" w14:textId="77777777" w:rsidR="00A10A6C" w:rsidRPr="00C87B6C" w:rsidRDefault="002F42F7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W przypadku</w:t>
      </w:r>
      <w:r w:rsidR="007113F6" w:rsidRPr="00C87B6C">
        <w:rPr>
          <w:rFonts w:ascii="Calibri" w:hAnsi="Calibri" w:cs="Calibri"/>
          <w:szCs w:val="24"/>
        </w:rPr>
        <w:t xml:space="preserve"> </w:t>
      </w:r>
      <w:r w:rsidR="00935864" w:rsidRPr="00C87B6C">
        <w:rPr>
          <w:rFonts w:ascii="Calibri" w:hAnsi="Calibri" w:cs="Calibri"/>
          <w:szCs w:val="24"/>
        </w:rPr>
        <w:t xml:space="preserve">braku dostarczenia recenzji w terminie lub </w:t>
      </w:r>
      <w:r w:rsidR="007113F6" w:rsidRPr="00C87B6C">
        <w:rPr>
          <w:rFonts w:ascii="Calibri" w:hAnsi="Calibri" w:cs="Calibri"/>
          <w:szCs w:val="24"/>
        </w:rPr>
        <w:t xml:space="preserve">braku lub odmowy poprawienia lub uzupełnienia recenzji, </w:t>
      </w:r>
      <w:r w:rsidRPr="00C87B6C">
        <w:rPr>
          <w:rFonts w:ascii="Calibri" w:hAnsi="Calibri" w:cs="Calibri"/>
          <w:szCs w:val="24"/>
        </w:rPr>
        <w:t>po wcześniejszym wezwaniu</w:t>
      </w:r>
      <w:r w:rsidR="007113F6" w:rsidRPr="00C87B6C">
        <w:rPr>
          <w:rFonts w:ascii="Calibri" w:hAnsi="Calibri" w:cs="Calibri"/>
          <w:szCs w:val="24"/>
        </w:rPr>
        <w:t xml:space="preserve"> Recenzenta, Zamawiający jest uprawniony od umowy odstąpić, w terminie 60 dni od doręczenia wezwania.</w:t>
      </w:r>
    </w:p>
    <w:p w14:paraId="0FA0E466" w14:textId="77777777" w:rsidR="00767219" w:rsidRPr="00C87B6C" w:rsidRDefault="004026F1" w:rsidP="00EE4641">
      <w:pPr>
        <w:spacing w:after="0" w:line="276" w:lineRule="auto"/>
        <w:ind w:left="777" w:firstLine="0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§ 3 </w:t>
      </w:r>
    </w:p>
    <w:p w14:paraId="2A66E4EA" w14:textId="77777777" w:rsidR="000B2F1D" w:rsidRPr="00C87B6C" w:rsidRDefault="00E9088C" w:rsidP="00EE4641">
      <w:pPr>
        <w:numPr>
          <w:ilvl w:val="0"/>
          <w:numId w:val="2"/>
        </w:numPr>
        <w:spacing w:after="0" w:line="276" w:lineRule="auto"/>
        <w:ind w:left="415" w:hanging="42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Za wykonanie recenzji zgodnie z ustaleniami zawartymi w § 2, wraz z przeniesieniem </w:t>
      </w:r>
      <w:r w:rsidR="006C7540" w:rsidRPr="00C87B6C">
        <w:rPr>
          <w:rFonts w:ascii="Calibri" w:hAnsi="Calibri" w:cs="Calibri"/>
          <w:szCs w:val="24"/>
        </w:rPr>
        <w:t>praw autorskich zgodnie z ust. 3</w:t>
      </w:r>
      <w:r w:rsidRPr="00C87B6C">
        <w:rPr>
          <w:rFonts w:ascii="Calibri" w:hAnsi="Calibri" w:cs="Calibri"/>
          <w:szCs w:val="24"/>
        </w:rPr>
        <w:t xml:space="preserve"> </w:t>
      </w:r>
      <w:r w:rsidR="00502057" w:rsidRPr="00C87B6C">
        <w:rPr>
          <w:rFonts w:ascii="Calibri" w:hAnsi="Calibri" w:cs="Calibri"/>
          <w:szCs w:val="24"/>
        </w:rPr>
        <w:t>Recenzent</w:t>
      </w:r>
      <w:r w:rsidR="00767219" w:rsidRPr="00C87B6C">
        <w:rPr>
          <w:rFonts w:ascii="Calibri" w:hAnsi="Calibri" w:cs="Calibri"/>
          <w:szCs w:val="24"/>
        </w:rPr>
        <w:t xml:space="preserve"> otrzyma wynagrodzenie w wysokości brutto 27% wynagrodzenia profesora określonego zgodnie z przepisami o wysokości minimalnego miesięcznego wynagrodzenia zasadniczego dla profesora w uczelni publicznej, obowiązujących w dniu zatwierdzenia protokołu zdawczo-odbiorczego przez Przewodniczącego Rady Dyscypliny, zwa</w:t>
      </w:r>
      <w:r w:rsidRPr="00C87B6C">
        <w:rPr>
          <w:rFonts w:ascii="Calibri" w:hAnsi="Calibri" w:cs="Calibri"/>
          <w:szCs w:val="24"/>
        </w:rPr>
        <w:t>nej dalej „stawką wynagrodzenia”.</w:t>
      </w:r>
      <w:r w:rsidR="000B2F1D" w:rsidRPr="00C87B6C">
        <w:rPr>
          <w:rFonts w:ascii="Calibri" w:hAnsi="Calibri" w:cs="Calibri"/>
          <w:szCs w:val="24"/>
        </w:rPr>
        <w:t xml:space="preserve"> wynagrodzenie w wysokości </w:t>
      </w:r>
      <w:r w:rsidR="000B2F1D" w:rsidRPr="00C87B6C">
        <w:rPr>
          <w:rFonts w:ascii="Calibri" w:hAnsi="Calibri" w:cs="Calibri"/>
          <w:b/>
          <w:szCs w:val="24"/>
        </w:rPr>
        <w:t xml:space="preserve">………………. </w:t>
      </w:r>
      <w:r w:rsidR="000B2F1D" w:rsidRPr="00C87B6C">
        <w:rPr>
          <w:rFonts w:ascii="Calibri" w:hAnsi="Calibri" w:cs="Calibri"/>
          <w:szCs w:val="24"/>
        </w:rPr>
        <w:t xml:space="preserve">złotych brutto (słownie: ……………………. złotych). </w:t>
      </w:r>
    </w:p>
    <w:p w14:paraId="48689FE7" w14:textId="77777777" w:rsidR="00767219" w:rsidRPr="00C87B6C" w:rsidRDefault="00767219" w:rsidP="00EE4641">
      <w:pPr>
        <w:numPr>
          <w:ilvl w:val="0"/>
          <w:numId w:val="2"/>
        </w:numPr>
        <w:spacing w:after="0" w:line="276" w:lineRule="auto"/>
        <w:ind w:hanging="42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Wypłata wynagrodzenia nastąpi po złożeniu przez </w:t>
      </w:r>
      <w:r w:rsidR="00502057" w:rsidRPr="00C87B6C">
        <w:rPr>
          <w:rFonts w:ascii="Calibri" w:hAnsi="Calibri" w:cs="Calibri"/>
          <w:szCs w:val="24"/>
        </w:rPr>
        <w:t>Recenzenta</w:t>
      </w:r>
      <w:r w:rsidRPr="00C87B6C">
        <w:rPr>
          <w:rFonts w:ascii="Calibri" w:hAnsi="Calibri" w:cs="Calibri"/>
          <w:szCs w:val="24"/>
        </w:rPr>
        <w:t xml:space="preserve"> w wersji papierowej wraz z jej kopią zapisaną na informatycznym nośniku lub w wersji elektronicznej podpisanej kwalifikowanym podpisem elektronicznym oraz prawidłowo wypełnionego </w:t>
      </w:r>
      <w:r w:rsidRPr="00C87B6C">
        <w:rPr>
          <w:rFonts w:ascii="Calibri" w:hAnsi="Calibri" w:cs="Calibri"/>
          <w:szCs w:val="24"/>
        </w:rPr>
        <w:lastRenderedPageBreak/>
        <w:t>rachunku i oświadczenia dla celów podatkowych oraz stwierdzeniu przez Zamawiającego terminowego i prawidłowego wykonania dzieła będącego przedmiotem niniejszej umowy w terminie do 30 dni po dniu zakończenia postępowania w sprawie nadania stopnia</w:t>
      </w:r>
      <w:r w:rsidR="006C7540" w:rsidRPr="00C87B6C">
        <w:rPr>
          <w:rFonts w:ascii="Calibri" w:hAnsi="Calibri" w:cs="Calibri"/>
          <w:szCs w:val="24"/>
        </w:rPr>
        <w:t>.</w:t>
      </w:r>
    </w:p>
    <w:p w14:paraId="70CB31EA" w14:textId="77777777" w:rsidR="00A10A6C" w:rsidRPr="00C87B6C" w:rsidRDefault="004026F1" w:rsidP="00EE4641">
      <w:pPr>
        <w:numPr>
          <w:ilvl w:val="0"/>
          <w:numId w:val="2"/>
        </w:numPr>
        <w:spacing w:after="0" w:line="276" w:lineRule="auto"/>
        <w:ind w:hanging="42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Przysługujące Recenzentowi zgodnie z ustawą z dn. 4 lutego 1994 r. o prawie autorskim</w:t>
      </w:r>
      <w:r w:rsidR="005E6857"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>i prawach pokrewnych autorskie prawa majątkowe do recenzji stworzonej w wyniku wykonania niniejszej umowy jako utworu, Recenzent przenosi na Zamawiającego</w:t>
      </w:r>
      <w:r w:rsidR="00530455"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w następujących polach eksploatacji: </w:t>
      </w:r>
    </w:p>
    <w:p w14:paraId="3E46C569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wprowadzanie do pamięci komputera lub serwera; </w:t>
      </w:r>
    </w:p>
    <w:p w14:paraId="3C101A19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zwielokrotnienie egzemplarzy w dostępnej technice; </w:t>
      </w:r>
    </w:p>
    <w:p w14:paraId="50C5F976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odtwarzanie na potrzeby stosownego postępowania; </w:t>
      </w:r>
    </w:p>
    <w:p w14:paraId="56000F8A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publiczne udostępnianie w ramach obowiązków wynikających z przepisów prawa; - użyczanie egzemplarzy w ramach obowiązków wynikających z przepisów prawa;  </w:t>
      </w:r>
    </w:p>
    <w:p w14:paraId="5B60FBA5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prawo zezwalania na eksploatację utworu. </w:t>
      </w:r>
    </w:p>
    <w:p w14:paraId="32A2D2F7" w14:textId="77777777" w:rsidR="00A10A6C" w:rsidRPr="00C87B6C" w:rsidRDefault="00A10A6C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</w:p>
    <w:p w14:paraId="2B842865" w14:textId="77777777" w:rsidR="00A10A6C" w:rsidRPr="00C87B6C" w:rsidRDefault="004026F1" w:rsidP="00EE4641">
      <w:pPr>
        <w:spacing w:after="0" w:line="276" w:lineRule="auto"/>
        <w:ind w:left="431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§ 4 </w:t>
      </w:r>
    </w:p>
    <w:p w14:paraId="080E7C4B" w14:textId="77777777" w:rsidR="00953AD8" w:rsidRPr="00C87B6C" w:rsidRDefault="00953AD8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 przypadku niewykonania przez </w:t>
      </w:r>
      <w:r w:rsidR="00502057" w:rsidRPr="00C87B6C">
        <w:rPr>
          <w:rFonts w:ascii="Calibri" w:hAnsi="Calibri" w:cs="Calibri"/>
          <w:szCs w:val="24"/>
        </w:rPr>
        <w:t>Recenzenta</w:t>
      </w:r>
      <w:r w:rsidRPr="00C87B6C">
        <w:rPr>
          <w:rFonts w:ascii="Calibri" w:hAnsi="Calibri" w:cs="Calibri"/>
          <w:szCs w:val="24"/>
        </w:rPr>
        <w:t>, w terminie, o którym mowa w §2, dzieła będącego przedmiotem umowy, Zamawiający nalicza karę umowną w wysokości 0,5% wartości przedmiotu umowy za każdy dzień opóźnienia w dostarczeniu dzieła.</w:t>
      </w:r>
    </w:p>
    <w:p w14:paraId="2EC2F54E" w14:textId="77777777" w:rsidR="00EE4641" w:rsidRPr="00C87B6C" w:rsidRDefault="00EE4641" w:rsidP="00EE4641">
      <w:pPr>
        <w:spacing w:after="0" w:line="276" w:lineRule="auto"/>
        <w:ind w:left="4319"/>
        <w:rPr>
          <w:rFonts w:ascii="Calibri" w:hAnsi="Calibri" w:cs="Calibri"/>
          <w:szCs w:val="24"/>
        </w:rPr>
      </w:pPr>
    </w:p>
    <w:p w14:paraId="084983B0" w14:textId="77777777" w:rsidR="00A10A6C" w:rsidRPr="00C87B6C" w:rsidRDefault="00953AD8" w:rsidP="00EE4641">
      <w:pPr>
        <w:spacing w:after="0" w:line="276" w:lineRule="auto"/>
        <w:ind w:left="431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§ 5</w:t>
      </w:r>
    </w:p>
    <w:p w14:paraId="074D9BF5" w14:textId="58898177" w:rsidR="000175C7" w:rsidRPr="00C87B6C" w:rsidRDefault="000175C7" w:rsidP="00EE4641">
      <w:pPr>
        <w:pStyle w:val="Tekstpodstawowy3"/>
        <w:widowControl/>
        <w:numPr>
          <w:ilvl w:val="0"/>
          <w:numId w:val="7"/>
        </w:numPr>
        <w:autoSpaceDE/>
        <w:autoSpaceDN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Zamawiający jest administratorem danych osobowych Recenzenta podanych w niniejszej Umowie. Zamawiający wyznaczył Inspektora Ochrony Danych, z którym można się kontaktować pod adresem e-mail: </w:t>
      </w:r>
      <w:hyperlink r:id="rId7" w:history="1">
        <w:r w:rsidR="00F9114B" w:rsidRPr="003479A9">
          <w:rPr>
            <w:rStyle w:val="Hipercze"/>
            <w:rFonts w:ascii="Calibri" w:hAnsi="Calibri" w:cs="Calibri"/>
            <w:sz w:val="24"/>
            <w:szCs w:val="24"/>
          </w:rPr>
          <w:t>iod@umw.edu.pl</w:t>
        </w:r>
      </w:hyperlink>
      <w:r w:rsidRPr="00C87B6C">
        <w:rPr>
          <w:rFonts w:ascii="Calibri" w:hAnsi="Calibri" w:cs="Calibri"/>
          <w:sz w:val="24"/>
          <w:szCs w:val="24"/>
        </w:rPr>
        <w:t>.</w:t>
      </w:r>
    </w:p>
    <w:p w14:paraId="4764AF24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2. Podane w niniejszej Umowie dane osobowe Recenzenta będą przetwarzane w celu wykonania przedmiotu Umowy, przeprowadzenia postępow</w:t>
      </w:r>
      <w:bookmarkStart w:id="0" w:name="_GoBack"/>
      <w:bookmarkEnd w:id="0"/>
      <w:r w:rsidRPr="00C87B6C">
        <w:rPr>
          <w:rFonts w:ascii="Calibri" w:hAnsi="Calibri" w:cs="Calibri"/>
          <w:sz w:val="24"/>
          <w:szCs w:val="24"/>
        </w:rPr>
        <w:t>ania w sprawie nadania stopnia doktora, którego dotyczy niniejsza Umowa oraz w celach archiwalnych i statystycznych, a ich podanie jest dobrowolne, jednakże niepodanie tych danych uniemożliwi zawarcie i wykonanie Umowy. Podstawą prawną przetwarzania danych osobowych jest artykuł 6 ust. 1 lit. a Rozporządzenia Parlamentu Europejskiego i Rady (UE) 2016/679 z dnia 27 kwietnia 2016 roku (Ogólne Rozporządzenie o Ochronie Danych osobowych – RODO).</w:t>
      </w:r>
    </w:p>
    <w:p w14:paraId="7C9FC733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3. Zamawiający nie udostępni danych osobowych Recenzenta żadnym odbiorcom, z wyjątkiem przypadków, gdy obowiązek taki wynika z przepisów prawa powszechnie obowiązującego lub gdy jest to konieczne w celu przeprowadzenia postępowania w sprawie nadania stopnia doktora, którego dotyczy niniejsza Umowa. Wówczas dane osobowe przekazane zostaną osobom biorącym udział w przeprowadzeniu i obsłudze tego postępowania. Zamawiający może powierzyć przetwarzanie danych osobowych Recenzenta osobie trzeciej w drodze umowy zawartej na piśmie.</w:t>
      </w:r>
    </w:p>
    <w:p w14:paraId="18A9E88A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4. Dane osobowe Recenzenta będą przechowywane w okresie realizacji niniejszej Umowy, przeprowadzania postępowania w sprawie nadania stopnia doktora, którego dotyczy </w:t>
      </w:r>
      <w:r w:rsidRPr="00C87B6C">
        <w:rPr>
          <w:rFonts w:ascii="Calibri" w:hAnsi="Calibri" w:cs="Calibri"/>
          <w:sz w:val="24"/>
          <w:szCs w:val="24"/>
        </w:rPr>
        <w:lastRenderedPageBreak/>
        <w:t>Umowa oraz w okresie archiwizacji dokumentacji związanej z przedmiotowym postępowaniem, wynikającym z powszechnie obowiązujących przepisów prawa lub wewnętrznych regulacji Zamawiającego.</w:t>
      </w:r>
    </w:p>
    <w:p w14:paraId="494AB718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5. Recenzentowi przysługuje prawo dostępu do danych osobowych, ich sprostowania, usunięcia lub ograniczenia przetwarzania, prawo wniesienia sprzeciwu, przenoszenia danych, cofnięcia zgody na przetwarzanie danych osobowych w dowolnym momencie (bez wpływu na zgodność z prawem przetwarzania, którego dokonano na podstawie zgody przed jej cofnięciem) oraz prawo do wniesienia skargi do Prezesa Urzędu Ochrony Danych Osobowych. </w:t>
      </w:r>
    </w:p>
    <w:p w14:paraId="525F0010" w14:textId="77777777" w:rsidR="000175C7" w:rsidRPr="00C87B6C" w:rsidRDefault="000175C7" w:rsidP="00EE4641">
      <w:pPr>
        <w:spacing w:after="0" w:line="276" w:lineRule="auto"/>
        <w:ind w:left="284" w:hanging="284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6. Zamawiający nie stosuje zautomatyzowanego przetwarzania danych osobowych, w tym „profilowania” danych osobowych w rozumieniu RODO.</w:t>
      </w:r>
    </w:p>
    <w:p w14:paraId="219258AE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7. Recenzent oświadcza, że zapoznał się z treścią zapisów ust. 1 – 6 i wyraża zgodę na przetwarzanie danych osobowych przez Zleceniodawcę, w tym na powierzenie tych danych osobom trzecim, w celu realizacji niniejszej Umowy, przeprowadzenia postępowania </w:t>
      </w:r>
      <w:r w:rsidR="00E474AB" w:rsidRPr="00C87B6C">
        <w:rPr>
          <w:rFonts w:ascii="Calibri" w:hAnsi="Calibri" w:cs="Calibri"/>
          <w:sz w:val="24"/>
          <w:szCs w:val="24"/>
        </w:rPr>
        <w:t>w sprawie nadania stopnia doktora</w:t>
      </w:r>
      <w:r w:rsidRPr="00C87B6C">
        <w:rPr>
          <w:rFonts w:ascii="Calibri" w:hAnsi="Calibri" w:cs="Calibri"/>
          <w:sz w:val="24"/>
          <w:szCs w:val="24"/>
        </w:rPr>
        <w:t>, któreg</w:t>
      </w:r>
      <w:r w:rsidR="005E6857" w:rsidRPr="00C87B6C">
        <w:rPr>
          <w:rFonts w:ascii="Calibri" w:hAnsi="Calibri" w:cs="Calibri"/>
          <w:sz w:val="24"/>
          <w:szCs w:val="24"/>
        </w:rPr>
        <w:t xml:space="preserve">o dotyczy niniejsza Umowa oraz </w:t>
      </w:r>
      <w:r w:rsidRPr="00C87B6C">
        <w:rPr>
          <w:rFonts w:ascii="Calibri" w:hAnsi="Calibri" w:cs="Calibri"/>
          <w:sz w:val="24"/>
          <w:szCs w:val="24"/>
        </w:rPr>
        <w:t>w celach archiwalnych i statystycznych.</w:t>
      </w:r>
    </w:p>
    <w:p w14:paraId="0660D026" w14:textId="77777777" w:rsidR="000175C7" w:rsidRPr="00C87B6C" w:rsidRDefault="000175C7" w:rsidP="00EE4641">
      <w:pPr>
        <w:tabs>
          <w:tab w:val="right" w:leader="dot" w:pos="9072"/>
        </w:tabs>
        <w:spacing w:after="0" w:line="276" w:lineRule="auto"/>
        <w:jc w:val="center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§ 6</w:t>
      </w:r>
    </w:p>
    <w:p w14:paraId="4B1DF97A" w14:textId="77777777" w:rsidR="000175C7" w:rsidRPr="00C87B6C" w:rsidRDefault="000175C7" w:rsidP="00EE4641">
      <w:pPr>
        <w:pStyle w:val="Tekstpodstawowy3"/>
        <w:widowControl/>
        <w:numPr>
          <w:ilvl w:val="0"/>
          <w:numId w:val="5"/>
        </w:numPr>
        <w:tabs>
          <w:tab w:val="clear" w:pos="720"/>
          <w:tab w:val="num" w:pos="284"/>
          <w:tab w:val="right" w:leader="dot" w:pos="9072"/>
        </w:tabs>
        <w:autoSpaceDE/>
        <w:autoSpaceDN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Zamawiający jest administratorem danych osobowych osoby, o której mowa w § 1. Zamawiający powierza Recenzentowi przetwarzanie danych osobowych osoby, o której mowa w § 1, w celu realizacji niniejszej Umowy oraz przeprowadzenia postępowania</w:t>
      </w:r>
      <w:r w:rsidR="00E474AB" w:rsidRPr="00C87B6C">
        <w:rPr>
          <w:rFonts w:ascii="Calibri" w:hAnsi="Calibri" w:cs="Calibri"/>
          <w:sz w:val="24"/>
          <w:szCs w:val="24"/>
        </w:rPr>
        <w:t xml:space="preserve">                </w:t>
      </w:r>
      <w:r w:rsidRPr="00C87B6C">
        <w:rPr>
          <w:rFonts w:ascii="Calibri" w:hAnsi="Calibri" w:cs="Calibri"/>
          <w:sz w:val="24"/>
          <w:szCs w:val="24"/>
        </w:rPr>
        <w:t xml:space="preserve"> </w:t>
      </w:r>
      <w:r w:rsidR="00E474AB" w:rsidRPr="00C87B6C">
        <w:rPr>
          <w:rFonts w:ascii="Calibri" w:hAnsi="Calibri" w:cs="Calibri"/>
          <w:sz w:val="24"/>
          <w:szCs w:val="24"/>
        </w:rPr>
        <w:t>w sprawie nadania stopnia doktora</w:t>
      </w:r>
      <w:r w:rsidRPr="00C87B6C">
        <w:rPr>
          <w:rFonts w:ascii="Calibri" w:hAnsi="Calibri" w:cs="Calibri"/>
          <w:sz w:val="24"/>
          <w:szCs w:val="24"/>
        </w:rPr>
        <w:t>, którego dotyczy niniejsza Umowa, przez okres niezbędny do realizacji Umowy i przeprowadzenia tego postępowania, a następnie archiwizacji, na zasadach określonych w niniejszej Umowie oraz we właściwych przepisach regulujących przetwarzanie danych osobowych, w szczególności w RODO.</w:t>
      </w:r>
    </w:p>
    <w:p w14:paraId="57F89596" w14:textId="77777777" w:rsidR="000175C7" w:rsidRPr="00C87B6C" w:rsidRDefault="000175C7" w:rsidP="00EE4641">
      <w:pPr>
        <w:pStyle w:val="Tekstpodstawowy3"/>
        <w:widowControl/>
        <w:numPr>
          <w:ilvl w:val="0"/>
          <w:numId w:val="5"/>
        </w:numPr>
        <w:tabs>
          <w:tab w:val="clear" w:pos="720"/>
          <w:tab w:val="num" w:pos="284"/>
          <w:tab w:val="right" w:leader="dot" w:pos="9072"/>
        </w:tabs>
        <w:autoSpaceDE/>
        <w:autoSpaceDN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Recenzent zobowiązuje się:</w:t>
      </w:r>
    </w:p>
    <w:p w14:paraId="768F7447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do podjęcia wszelkich środków wymaganych na mocy art. 32 RODO,</w:t>
      </w:r>
    </w:p>
    <w:p w14:paraId="786CD15C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 xml:space="preserve">nie powierzania danych osobowych osoby, o której mowa w § 1, osobie trzeciej bez pisemnej zgody Zleceniodawcy, chyba, że obowiązek lub prawo do ich ujawnienia wynika z przepisów powszechnie obowiązujących, lub jest konieczne w związku z prowadzonym postępowaniem </w:t>
      </w:r>
      <w:r w:rsidR="00E474AB" w:rsidRPr="00C87B6C">
        <w:rPr>
          <w:rFonts w:ascii="Calibri" w:hAnsi="Calibri" w:cs="Calibri"/>
          <w:szCs w:val="24"/>
        </w:rPr>
        <w:t>w sprawie nadania stopnia doktora</w:t>
      </w:r>
      <w:r w:rsidRPr="00C87B6C">
        <w:rPr>
          <w:rFonts w:ascii="Calibri" w:hAnsi="Calibri" w:cs="Calibri"/>
          <w:bCs/>
          <w:szCs w:val="24"/>
        </w:rPr>
        <w:t>,</w:t>
      </w:r>
    </w:p>
    <w:p w14:paraId="01A8A326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do współdziałania ze Zamawiającym w wywiązaniu się z obowiązków określonych w art. 32–36 RODO,</w:t>
      </w:r>
    </w:p>
    <w:p w14:paraId="3D878B7F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do pomocy Zamawiającemu w wywiązaniu się z obowiązków odpowiadania na żądanie osoby, o której mowa w § 1, w zakresie wykonywania jej praw, określonych w Rozdziale III RODO,</w:t>
      </w:r>
    </w:p>
    <w:p w14:paraId="13FF64CD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</w:rPr>
      </w:pPr>
      <w:r w:rsidRPr="00C87B6C">
        <w:rPr>
          <w:rFonts w:ascii="Calibri" w:hAnsi="Calibri" w:cs="Calibri"/>
          <w:bCs/>
          <w:szCs w:val="24"/>
        </w:rPr>
        <w:t>n</w:t>
      </w:r>
      <w:r w:rsidRPr="00C87B6C">
        <w:rPr>
          <w:rFonts w:ascii="Calibri" w:hAnsi="Calibri" w:cs="Calibri"/>
          <w:szCs w:val="24"/>
        </w:rPr>
        <w:t xml:space="preserve">ajpóźniej w dniu rozwiązania umowy Recenzent ma obowiązek zwrócić </w:t>
      </w:r>
      <w:r w:rsidRPr="00C87B6C">
        <w:rPr>
          <w:rFonts w:ascii="Calibri" w:hAnsi="Calibri" w:cs="Calibri"/>
          <w:bCs/>
          <w:szCs w:val="24"/>
        </w:rPr>
        <w:t>Zamawiającemu</w:t>
      </w:r>
      <w:r w:rsidRPr="00C87B6C">
        <w:rPr>
          <w:rFonts w:ascii="Calibri" w:hAnsi="Calibri" w:cs="Calibri"/>
          <w:szCs w:val="24"/>
        </w:rPr>
        <w:t xml:space="preserve"> wszelkie</w:t>
      </w:r>
      <w:r w:rsidRPr="00C87B6C">
        <w:rPr>
          <w:rFonts w:ascii="Calibri" w:hAnsi="Calibri" w:cs="Calibri"/>
        </w:rPr>
        <w:t xml:space="preserve"> nośniki zawierające dane osobowe, o których mowa w § 1, oraz usunąć wszelkie istniejące kopie danych osobowych, chyba że obowiązujące przepisy wymagają od niego dalszego przechowywania części lub całości danych osobowych,</w:t>
      </w:r>
    </w:p>
    <w:p w14:paraId="47CACD5C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</w:rPr>
      </w:pPr>
      <w:r w:rsidRPr="00C87B6C">
        <w:rPr>
          <w:rFonts w:ascii="Calibri" w:hAnsi="Calibri" w:cs="Calibri"/>
          <w:bCs/>
        </w:rPr>
        <w:lastRenderedPageBreak/>
        <w:t xml:space="preserve">do udostępnienia </w:t>
      </w:r>
      <w:r w:rsidRPr="00C87B6C">
        <w:rPr>
          <w:rFonts w:ascii="Calibri" w:hAnsi="Calibri" w:cs="Calibri"/>
          <w:bCs/>
          <w:szCs w:val="24"/>
        </w:rPr>
        <w:t>Zamawiającemu</w:t>
      </w:r>
      <w:r w:rsidRPr="00C87B6C">
        <w:rPr>
          <w:rFonts w:ascii="Calibri" w:hAnsi="Calibri" w:cs="Calibri"/>
          <w:bCs/>
        </w:rPr>
        <w:t xml:space="preserve"> wszelkich informacji niezbędnych do wykazania spełnienia obowiązków określonych w niniejszym paragrafie oraz umożliwienia Zleceniodawcy lub audytorowi upoważnionemu przez Zleceniodawcę przeprowadzanie audytów, w tym inspekcji i przyczyniania się do nich.</w:t>
      </w:r>
    </w:p>
    <w:p w14:paraId="4A3527CD" w14:textId="77777777" w:rsidR="00F75988" w:rsidRPr="00C87B6C" w:rsidRDefault="00F75988" w:rsidP="00EE4641">
      <w:pPr>
        <w:spacing w:after="0" w:line="276" w:lineRule="auto"/>
        <w:ind w:left="851" w:firstLine="0"/>
        <w:rPr>
          <w:rFonts w:ascii="Calibri" w:hAnsi="Calibri" w:cs="Calibri"/>
          <w:bCs/>
        </w:rPr>
      </w:pPr>
    </w:p>
    <w:p w14:paraId="7444B418" w14:textId="77777777" w:rsidR="00F75988" w:rsidRPr="00C87B6C" w:rsidRDefault="00F75988" w:rsidP="00EE4641">
      <w:pPr>
        <w:spacing w:after="0" w:line="276" w:lineRule="auto"/>
        <w:ind w:left="65" w:right="2"/>
        <w:jc w:val="center"/>
        <w:rPr>
          <w:rFonts w:ascii="Calibri" w:hAnsi="Calibri" w:cs="Calibri"/>
        </w:rPr>
      </w:pPr>
      <w:r w:rsidRPr="00C87B6C">
        <w:rPr>
          <w:rFonts w:ascii="Calibri" w:hAnsi="Calibri" w:cs="Calibri"/>
        </w:rPr>
        <w:t>§ 7</w:t>
      </w:r>
    </w:p>
    <w:p w14:paraId="0ABDE7A5" w14:textId="77777777" w:rsidR="00F75988" w:rsidRPr="00C87B6C" w:rsidRDefault="00F75988" w:rsidP="00EE4641">
      <w:pPr>
        <w:spacing w:after="0" w:line="276" w:lineRule="auto"/>
        <w:rPr>
          <w:rFonts w:ascii="Calibri" w:hAnsi="Calibri" w:cs="Calibri"/>
          <w:iCs/>
          <w:szCs w:val="24"/>
        </w:rPr>
      </w:pPr>
      <w:r w:rsidRPr="00C87B6C">
        <w:rPr>
          <w:rFonts w:ascii="Calibri" w:hAnsi="Calibri" w:cs="Calibri"/>
          <w:iCs/>
          <w:szCs w:val="24"/>
        </w:rPr>
        <w:t>Recenzent zobowiązuje się do zachowania w tajemnicy wszelkich informacji uzyskanych                    w związku z zawarciem i wykonywaniem umowy, w szczególności w zakresie przekazanych materiałów, dokumentów oraz informacji naukowych, technicznych, technologicznych, ekonomicznych, finansowych, handlowych, prawnych lub organizacyjnych otrzymanych lub uzyskanych od Zamawiającego w związku ze świadczeniem umowy w szczególności w zakresie danych osobowych.</w:t>
      </w:r>
    </w:p>
    <w:p w14:paraId="326C6036" w14:textId="77777777" w:rsidR="00EE4641" w:rsidRPr="00C87B6C" w:rsidRDefault="00EE4641" w:rsidP="005E6857">
      <w:pPr>
        <w:spacing w:after="0" w:line="276" w:lineRule="auto"/>
        <w:ind w:left="0" w:firstLine="0"/>
        <w:rPr>
          <w:rFonts w:ascii="Calibri" w:hAnsi="Calibri" w:cs="Calibri"/>
        </w:rPr>
      </w:pPr>
    </w:p>
    <w:p w14:paraId="02B3C519" w14:textId="77777777" w:rsidR="00F75988" w:rsidRPr="00C87B6C" w:rsidRDefault="00F75988" w:rsidP="00EE4641">
      <w:pPr>
        <w:spacing w:after="0" w:line="276" w:lineRule="auto"/>
        <w:ind w:left="60"/>
        <w:jc w:val="center"/>
        <w:rPr>
          <w:rFonts w:ascii="Calibri" w:hAnsi="Calibri" w:cs="Calibri"/>
        </w:rPr>
      </w:pPr>
      <w:r w:rsidRPr="00C87B6C">
        <w:rPr>
          <w:rFonts w:ascii="Calibri" w:hAnsi="Calibri" w:cs="Calibri"/>
        </w:rPr>
        <w:t>§ 8</w:t>
      </w:r>
    </w:p>
    <w:p w14:paraId="459CFC84" w14:textId="77777777" w:rsidR="00F75988" w:rsidRPr="00C87B6C" w:rsidRDefault="00F75988" w:rsidP="00C87B6C">
      <w:pPr>
        <w:numPr>
          <w:ilvl w:val="0"/>
          <w:numId w:val="8"/>
        </w:numPr>
        <w:spacing w:after="0" w:line="276" w:lineRule="auto"/>
        <w:ind w:left="426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Wszelkie zmiany niniejszej umowy wymagają formy pisemnej - aneksu pod rygorem nieważności.</w:t>
      </w:r>
    </w:p>
    <w:p w14:paraId="329022C8" w14:textId="77777777" w:rsidR="00F75988" w:rsidRPr="00C87B6C" w:rsidRDefault="00F75988" w:rsidP="00C87B6C">
      <w:pPr>
        <w:numPr>
          <w:ilvl w:val="0"/>
          <w:numId w:val="8"/>
        </w:numPr>
        <w:spacing w:after="0" w:line="276" w:lineRule="auto"/>
        <w:ind w:left="426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Ewentualne spory mogące wynikać z niniejszej umowy rozstrzygać będzie sąd powszechny właściwy ze względu na siedzibę Zamawiającego.                           </w:t>
      </w:r>
    </w:p>
    <w:p w14:paraId="5E93206E" w14:textId="77777777" w:rsidR="00F75988" w:rsidRPr="00C87B6C" w:rsidRDefault="00F75988" w:rsidP="00C87B6C">
      <w:pPr>
        <w:numPr>
          <w:ilvl w:val="0"/>
          <w:numId w:val="8"/>
        </w:numPr>
        <w:spacing w:after="0" w:line="276" w:lineRule="auto"/>
        <w:ind w:left="426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 sprawach nieuregulowanych niniejszą umową stosuje się odpowiednie przepisy prawa polskiego.              </w:t>
      </w:r>
    </w:p>
    <w:p w14:paraId="4D500AA1" w14:textId="77777777" w:rsidR="00F75988" w:rsidRPr="00C87B6C" w:rsidRDefault="00F75988" w:rsidP="00C87B6C">
      <w:pPr>
        <w:pStyle w:val="Akapitzlist"/>
        <w:numPr>
          <w:ilvl w:val="0"/>
          <w:numId w:val="8"/>
        </w:numPr>
        <w:spacing w:after="0" w:line="276" w:lineRule="auto"/>
        <w:ind w:left="426" w:right="113"/>
        <w:contextualSpacing w:val="0"/>
        <w:rPr>
          <w:rFonts w:ascii="Calibri" w:hAnsi="Calibri" w:cs="Calibri"/>
        </w:rPr>
      </w:pPr>
      <w:r w:rsidRPr="00C87B6C">
        <w:rPr>
          <w:rFonts w:ascii="Calibri" w:hAnsi="Calibri" w:cs="Calibri"/>
        </w:rPr>
        <w:t xml:space="preserve">Umowa niniejsza sporządzona została w dwóch jednobrzmiących egzemplarzach, jeden dla Recenzenta, jeden dla Zamawiającego. </w:t>
      </w:r>
    </w:p>
    <w:p w14:paraId="12B4A732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377EE170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199B48FA" w14:textId="77777777" w:rsidR="00A10A6C" w:rsidRPr="00C87B6C" w:rsidRDefault="004026F1" w:rsidP="00EE4641">
      <w:pPr>
        <w:tabs>
          <w:tab w:val="center" w:pos="1320"/>
          <w:tab w:val="center" w:pos="6182"/>
        </w:tabs>
        <w:spacing w:after="0" w:line="276" w:lineRule="auto"/>
        <w:ind w:left="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eastAsia="Arial" w:hAnsi="Calibri" w:cs="Calibri"/>
          <w:szCs w:val="24"/>
        </w:rPr>
        <w:t xml:space="preserve"> </w:t>
      </w:r>
      <w:r w:rsidRPr="00C87B6C">
        <w:rPr>
          <w:rFonts w:ascii="Calibri" w:eastAsia="Arial" w:hAnsi="Calibri" w:cs="Calibri"/>
          <w:szCs w:val="24"/>
        </w:rPr>
        <w:tab/>
      </w:r>
      <w:r w:rsidRPr="00C87B6C">
        <w:rPr>
          <w:rFonts w:ascii="Calibri" w:hAnsi="Calibri" w:cs="Calibri"/>
          <w:szCs w:val="24"/>
        </w:rPr>
        <w:t xml:space="preserve">RECENZENT </w:t>
      </w:r>
      <w:r w:rsidRPr="00C87B6C">
        <w:rPr>
          <w:rFonts w:ascii="Calibri" w:hAnsi="Calibri" w:cs="Calibri"/>
          <w:szCs w:val="24"/>
        </w:rPr>
        <w:tab/>
        <w:t xml:space="preserve">                                 ZAMAWIAJĄCY </w:t>
      </w:r>
    </w:p>
    <w:p w14:paraId="754B56A4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6647B7C7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ab/>
        <w:t xml:space="preserve"> </w:t>
      </w:r>
    </w:p>
    <w:p w14:paraId="68624434" w14:textId="77777777" w:rsidR="00C87B6C" w:rsidRDefault="00C87B6C" w:rsidP="00EE4641">
      <w:p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</w:t>
      </w:r>
      <w:r w:rsidR="004026F1" w:rsidRPr="00C87B6C">
        <w:rPr>
          <w:rFonts w:ascii="Calibri" w:hAnsi="Calibri" w:cs="Calibri"/>
          <w:szCs w:val="24"/>
        </w:rPr>
        <w:t xml:space="preserve">………………….…………….                                             </w:t>
      </w:r>
      <w:r>
        <w:rPr>
          <w:rFonts w:ascii="Calibri" w:hAnsi="Calibri" w:cs="Calibri"/>
          <w:szCs w:val="24"/>
        </w:rPr>
        <w:t xml:space="preserve">                         </w:t>
      </w:r>
      <w:r w:rsidR="004026F1" w:rsidRPr="00C87B6C">
        <w:rPr>
          <w:rFonts w:ascii="Calibri" w:hAnsi="Calibri" w:cs="Calibri"/>
          <w:szCs w:val="24"/>
        </w:rPr>
        <w:t xml:space="preserve">  ……………………………..             </w:t>
      </w:r>
    </w:p>
    <w:p w14:paraId="1CDF62D9" w14:textId="77777777" w:rsidR="00A10A6C" w:rsidRPr="000175C7" w:rsidRDefault="00C87B6C" w:rsidP="00EE4641">
      <w:pPr>
        <w:spacing w:after="0" w:line="276" w:lineRule="auto"/>
        <w:rPr>
          <w:szCs w:val="24"/>
        </w:rPr>
      </w:pPr>
      <w:r>
        <w:rPr>
          <w:rFonts w:ascii="Calibri" w:hAnsi="Calibri" w:cs="Calibri"/>
          <w:szCs w:val="24"/>
        </w:rPr>
        <w:t xml:space="preserve">       </w:t>
      </w:r>
      <w:r w:rsidR="004026F1" w:rsidRPr="00C87B6C">
        <w:rPr>
          <w:rFonts w:ascii="Calibri" w:hAnsi="Calibri" w:cs="Calibri"/>
          <w:szCs w:val="24"/>
        </w:rPr>
        <w:t xml:space="preserve">   </w:t>
      </w:r>
      <w:r>
        <w:rPr>
          <w:rFonts w:ascii="Calibri" w:hAnsi="Calibri" w:cs="Calibri"/>
          <w:szCs w:val="24"/>
        </w:rPr>
        <w:t xml:space="preserve">    </w:t>
      </w:r>
      <w:r w:rsidR="004026F1" w:rsidRPr="00C87B6C">
        <w:rPr>
          <w:rFonts w:ascii="Calibri" w:hAnsi="Calibri" w:cs="Calibri"/>
          <w:szCs w:val="24"/>
        </w:rPr>
        <w:t xml:space="preserve"> (podpis)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         (podpis</w:t>
      </w:r>
      <w:r w:rsidR="004026F1" w:rsidRPr="000175C7">
        <w:rPr>
          <w:szCs w:val="24"/>
        </w:rPr>
        <w:t xml:space="preserve">) </w:t>
      </w:r>
    </w:p>
    <w:sectPr w:rsidR="00A10A6C" w:rsidRPr="000175C7">
      <w:footerReference w:type="even" r:id="rId8"/>
      <w:footerReference w:type="default" r:id="rId9"/>
      <w:footerReference w:type="first" r:id="rId10"/>
      <w:pgSz w:w="11906" w:h="16838"/>
      <w:pgMar w:top="1419" w:right="1410" w:bottom="1453" w:left="1642" w:header="708" w:footer="708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5A964" w16cex:dateUtc="2026-02-10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108F2F" w16cid:durableId="2D358BC3"/>
  <w16cid:commentId w16cid:paraId="7FA9C732" w16cid:durableId="2D35A964"/>
  <w16cid:commentId w16cid:paraId="04B4C0ED" w16cid:durableId="2D358BC4"/>
  <w16cid:commentId w16cid:paraId="19E71BB8" w16cid:durableId="2D358BD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12EA1" w14:textId="77777777" w:rsidR="00DE32CF" w:rsidRDefault="00DE32CF">
      <w:pPr>
        <w:spacing w:after="0" w:line="240" w:lineRule="auto"/>
      </w:pPr>
      <w:r>
        <w:separator/>
      </w:r>
    </w:p>
  </w:endnote>
  <w:endnote w:type="continuationSeparator" w:id="0">
    <w:p w14:paraId="64147E77" w14:textId="77777777" w:rsidR="00DE32CF" w:rsidRDefault="00DE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15EE" w14:textId="77777777" w:rsidR="00A10A6C" w:rsidRDefault="004026F1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1F8FDE4" w14:textId="77777777" w:rsidR="00A10A6C" w:rsidRDefault="004026F1">
    <w:pPr>
      <w:spacing w:after="0" w:line="259" w:lineRule="auto"/>
      <w:ind w:left="6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233D8" w14:textId="6E9E0EC8" w:rsidR="00A10A6C" w:rsidRDefault="004026F1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114B" w:rsidRPr="00F9114B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C4BCBC0" w14:textId="77777777" w:rsidR="00A10A6C" w:rsidRDefault="004026F1">
    <w:pPr>
      <w:spacing w:after="0" w:line="259" w:lineRule="auto"/>
      <w:ind w:left="6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4BEC1" w14:textId="77777777" w:rsidR="00A10A6C" w:rsidRDefault="00A10A6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2F273" w14:textId="77777777" w:rsidR="00DE32CF" w:rsidRDefault="00DE32CF">
      <w:pPr>
        <w:spacing w:after="0" w:line="240" w:lineRule="auto"/>
      </w:pPr>
      <w:r>
        <w:separator/>
      </w:r>
    </w:p>
  </w:footnote>
  <w:footnote w:type="continuationSeparator" w:id="0">
    <w:p w14:paraId="64DB7619" w14:textId="77777777" w:rsidR="00DE32CF" w:rsidRDefault="00DE32CF">
      <w:pPr>
        <w:spacing w:after="0" w:line="240" w:lineRule="auto"/>
      </w:pPr>
      <w:r>
        <w:continuationSeparator/>
      </w:r>
    </w:p>
  </w:footnote>
  <w:footnote w:id="1">
    <w:p w14:paraId="00099C68" w14:textId="4784BB8C" w:rsidR="00887290" w:rsidRPr="00887290" w:rsidRDefault="00887290" w:rsidP="00887290">
      <w:pPr>
        <w:pStyle w:val="Tekstpodstawowy"/>
        <w:spacing w:after="0" w:line="240" w:lineRule="auto"/>
        <w:ind w:left="4254" w:hanging="4254"/>
        <w:rPr>
          <w:rFonts w:asciiTheme="minorHAnsi" w:hAnsiTheme="minorHAnsi" w:cstheme="minorHAnsi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</w:rPr>
        <w:t>Załącznik zmieniony zarządzeniem nr 25</w:t>
      </w:r>
      <w:r w:rsidRPr="00C87B6C">
        <w:rPr>
          <w:rFonts w:asciiTheme="minorHAnsi" w:hAnsiTheme="minorHAnsi" w:cstheme="minorHAnsi"/>
          <w:sz w:val="20"/>
        </w:rPr>
        <w:t>/XVI R/2026 Rektora U</w:t>
      </w:r>
      <w:r>
        <w:rPr>
          <w:rFonts w:asciiTheme="minorHAnsi" w:hAnsiTheme="minorHAnsi" w:cstheme="minorHAnsi"/>
          <w:sz w:val="20"/>
        </w:rPr>
        <w:t xml:space="preserve">MW </w:t>
      </w:r>
      <w:r w:rsidRPr="00C87B6C">
        <w:rPr>
          <w:rFonts w:asciiTheme="minorHAnsi" w:hAnsiTheme="minorHAnsi" w:cstheme="minorHAnsi"/>
          <w:sz w:val="20"/>
        </w:rPr>
        <w:t xml:space="preserve">z dnia </w:t>
      </w:r>
      <w:r>
        <w:rPr>
          <w:rFonts w:asciiTheme="minorHAnsi" w:hAnsiTheme="minorHAnsi" w:cstheme="minorHAnsi"/>
          <w:sz w:val="20"/>
        </w:rPr>
        <w:t>2 marca 2026 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BA6"/>
    <w:multiLevelType w:val="hybridMultilevel"/>
    <w:tmpl w:val="D2F23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50C12"/>
    <w:multiLevelType w:val="hybridMultilevel"/>
    <w:tmpl w:val="7890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40B4"/>
    <w:multiLevelType w:val="hybridMultilevel"/>
    <w:tmpl w:val="015A1862"/>
    <w:lvl w:ilvl="0" w:tplc="CB948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0BFD"/>
    <w:multiLevelType w:val="hybridMultilevel"/>
    <w:tmpl w:val="3232F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9757B"/>
    <w:multiLevelType w:val="hybridMultilevel"/>
    <w:tmpl w:val="A08491F6"/>
    <w:lvl w:ilvl="0" w:tplc="1FAEBAA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9080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A41E6">
      <w:start w:val="1"/>
      <w:numFmt w:val="bullet"/>
      <w:lvlText w:val="▪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8CEAC">
      <w:start w:val="1"/>
      <w:numFmt w:val="bullet"/>
      <w:lvlText w:val="•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BE2ACC">
      <w:start w:val="1"/>
      <w:numFmt w:val="bullet"/>
      <w:lvlText w:val="o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B6161E">
      <w:start w:val="1"/>
      <w:numFmt w:val="bullet"/>
      <w:lvlText w:val="▪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E0756">
      <w:start w:val="1"/>
      <w:numFmt w:val="bullet"/>
      <w:lvlText w:val="•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C1DE8">
      <w:start w:val="1"/>
      <w:numFmt w:val="bullet"/>
      <w:lvlText w:val="o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DA84AE">
      <w:start w:val="1"/>
      <w:numFmt w:val="bullet"/>
      <w:lvlText w:val="▪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5C5B81"/>
    <w:multiLevelType w:val="hybridMultilevel"/>
    <w:tmpl w:val="44E42E6E"/>
    <w:lvl w:ilvl="0" w:tplc="BF303458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81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64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26E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444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88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01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68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308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D11E5"/>
    <w:multiLevelType w:val="hybridMultilevel"/>
    <w:tmpl w:val="663EB784"/>
    <w:lvl w:ilvl="0" w:tplc="EA206A1E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C2BA2">
      <w:start w:val="1"/>
      <w:numFmt w:val="lowerLetter"/>
      <w:lvlText w:val="%2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A9078">
      <w:start w:val="1"/>
      <w:numFmt w:val="lowerRoman"/>
      <w:lvlText w:val="%3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A6C62">
      <w:start w:val="1"/>
      <w:numFmt w:val="decimal"/>
      <w:lvlText w:val="%4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8FE62">
      <w:start w:val="1"/>
      <w:numFmt w:val="lowerLetter"/>
      <w:lvlText w:val="%5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0069A">
      <w:start w:val="1"/>
      <w:numFmt w:val="lowerRoman"/>
      <w:lvlText w:val="%6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E4C2C">
      <w:start w:val="1"/>
      <w:numFmt w:val="decimal"/>
      <w:lvlText w:val="%7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01470">
      <w:start w:val="1"/>
      <w:numFmt w:val="lowerLetter"/>
      <w:lvlText w:val="%8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2B760">
      <w:start w:val="1"/>
      <w:numFmt w:val="lowerRoman"/>
      <w:lvlText w:val="%9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7F7353"/>
    <w:multiLevelType w:val="hybridMultilevel"/>
    <w:tmpl w:val="2E68C8FA"/>
    <w:lvl w:ilvl="0" w:tplc="A4221DCC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A66C0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E4BD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0B93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1CD1B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AA9C3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A32A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076A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2754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6C"/>
    <w:rsid w:val="00007C4B"/>
    <w:rsid w:val="0001664F"/>
    <w:rsid w:val="000175C7"/>
    <w:rsid w:val="000175E4"/>
    <w:rsid w:val="000254B1"/>
    <w:rsid w:val="000B2F1D"/>
    <w:rsid w:val="000B3E53"/>
    <w:rsid w:val="000D0C0E"/>
    <w:rsid w:val="000D0E1E"/>
    <w:rsid w:val="00105D0C"/>
    <w:rsid w:val="00152E26"/>
    <w:rsid w:val="001F39E8"/>
    <w:rsid w:val="00224302"/>
    <w:rsid w:val="00224D20"/>
    <w:rsid w:val="002502E1"/>
    <w:rsid w:val="00287674"/>
    <w:rsid w:val="002F42F7"/>
    <w:rsid w:val="004026F1"/>
    <w:rsid w:val="0042587A"/>
    <w:rsid w:val="00490E8D"/>
    <w:rsid w:val="00502057"/>
    <w:rsid w:val="0051118C"/>
    <w:rsid w:val="00525467"/>
    <w:rsid w:val="00530455"/>
    <w:rsid w:val="00585FDE"/>
    <w:rsid w:val="005C3696"/>
    <w:rsid w:val="005E6857"/>
    <w:rsid w:val="005F469D"/>
    <w:rsid w:val="00610E76"/>
    <w:rsid w:val="0063505F"/>
    <w:rsid w:val="006A4C09"/>
    <w:rsid w:val="006A53C5"/>
    <w:rsid w:val="006C7540"/>
    <w:rsid w:val="006F615B"/>
    <w:rsid w:val="007113F6"/>
    <w:rsid w:val="0074506D"/>
    <w:rsid w:val="007461B9"/>
    <w:rsid w:val="0076051D"/>
    <w:rsid w:val="00767219"/>
    <w:rsid w:val="007B3754"/>
    <w:rsid w:val="007E4D4C"/>
    <w:rsid w:val="007F37AB"/>
    <w:rsid w:val="007F72D2"/>
    <w:rsid w:val="008246CD"/>
    <w:rsid w:val="00830599"/>
    <w:rsid w:val="00887290"/>
    <w:rsid w:val="008C50C6"/>
    <w:rsid w:val="00935864"/>
    <w:rsid w:val="00953AD8"/>
    <w:rsid w:val="00961EF4"/>
    <w:rsid w:val="009D3490"/>
    <w:rsid w:val="009E3EF2"/>
    <w:rsid w:val="00A10A6C"/>
    <w:rsid w:val="00A819CE"/>
    <w:rsid w:val="00AB6FB2"/>
    <w:rsid w:val="00C24903"/>
    <w:rsid w:val="00C25232"/>
    <w:rsid w:val="00C33E7A"/>
    <w:rsid w:val="00C64F2B"/>
    <w:rsid w:val="00C87B6C"/>
    <w:rsid w:val="00CD0564"/>
    <w:rsid w:val="00D503D1"/>
    <w:rsid w:val="00D87D4E"/>
    <w:rsid w:val="00D9581C"/>
    <w:rsid w:val="00DE32CF"/>
    <w:rsid w:val="00E043F9"/>
    <w:rsid w:val="00E27358"/>
    <w:rsid w:val="00E474AB"/>
    <w:rsid w:val="00E56423"/>
    <w:rsid w:val="00E84BD5"/>
    <w:rsid w:val="00E86D83"/>
    <w:rsid w:val="00E9088C"/>
    <w:rsid w:val="00EA1B29"/>
    <w:rsid w:val="00EB0CD9"/>
    <w:rsid w:val="00EC7723"/>
    <w:rsid w:val="00EE4641"/>
    <w:rsid w:val="00F4745A"/>
    <w:rsid w:val="00F47CEA"/>
    <w:rsid w:val="00F75988"/>
    <w:rsid w:val="00F86A8F"/>
    <w:rsid w:val="00F9114B"/>
    <w:rsid w:val="00FB0C7D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09A"/>
  <w15:docId w15:val="{4D78B655-5B17-4539-A52F-EE9AA730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1" w:line="250" w:lineRule="auto"/>
      <w:ind w:left="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0C7D"/>
    <w:rPr>
      <w:szCs w:val="24"/>
    </w:rPr>
  </w:style>
  <w:style w:type="paragraph" w:styleId="Akapitzlist">
    <w:name w:val="List Paragraph"/>
    <w:basedOn w:val="Normalny"/>
    <w:uiPriority w:val="34"/>
    <w:qFormat/>
    <w:rsid w:val="006A53C5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0175C7"/>
    <w:pPr>
      <w:widowControl w:val="0"/>
      <w:autoSpaceDE w:val="0"/>
      <w:autoSpaceDN w:val="0"/>
      <w:spacing w:after="120" w:line="240" w:lineRule="auto"/>
      <w:ind w:left="0" w:firstLine="0"/>
      <w:jc w:val="left"/>
    </w:pPr>
    <w:rPr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75C7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E46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4641"/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5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587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87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87A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F39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2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29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29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1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w.edu.pl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1975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25/XVI R/2026</vt:lpstr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29/XV R/2020</dc:title>
  <dc:creator>Dział Organizacyjno-Prawny</dc:creator>
  <cp:keywords>stopień doktora</cp:keywords>
  <cp:lastModifiedBy>MMiędlar</cp:lastModifiedBy>
  <cp:revision>10</cp:revision>
  <dcterms:created xsi:type="dcterms:W3CDTF">2026-02-26T08:03:00Z</dcterms:created>
  <dcterms:modified xsi:type="dcterms:W3CDTF">2026-06-17T07:34:00Z</dcterms:modified>
</cp:coreProperties>
</file>